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451A" w14:textId="77777777" w:rsidR="003076DE" w:rsidRPr="00811550" w:rsidRDefault="003076DE" w:rsidP="003076DE">
      <w:pPr>
        <w:tabs>
          <w:tab w:val="left" w:pos="810"/>
        </w:tabs>
        <w:spacing w:before="40" w:after="40"/>
        <w:rPr>
          <w:iCs/>
          <w:u w:val="single"/>
        </w:rPr>
      </w:pPr>
      <w:r w:rsidRPr="00811550">
        <w:rPr>
          <w:iCs/>
          <w:u w:val="single"/>
        </w:rPr>
        <w:t>P</w:t>
      </w:r>
      <w:r w:rsidR="00767FB5">
        <w:rPr>
          <w:iCs/>
          <w:u w:val="single"/>
        </w:rPr>
        <w:t>ř</w:t>
      </w:r>
      <w:r w:rsidRPr="00811550">
        <w:rPr>
          <w:iCs/>
          <w:u w:val="single"/>
        </w:rPr>
        <w:t xml:space="preserve">íloha č. </w:t>
      </w:r>
      <w:r w:rsidR="00942422">
        <w:rPr>
          <w:iCs/>
          <w:u w:val="single"/>
        </w:rPr>
        <w:t>4</w:t>
      </w:r>
    </w:p>
    <w:p w14:paraId="46DBD0E2" w14:textId="77777777" w:rsidR="003076DE" w:rsidRPr="00FB7A77" w:rsidRDefault="003076DE" w:rsidP="003076DE">
      <w:pPr>
        <w:tabs>
          <w:tab w:val="left" w:pos="810"/>
        </w:tabs>
        <w:spacing w:before="40" w:after="40"/>
        <w:jc w:val="center"/>
        <w:rPr>
          <w:iCs/>
          <w:sz w:val="28"/>
          <w:szCs w:val="28"/>
          <w:u w:val="single"/>
        </w:rPr>
      </w:pPr>
    </w:p>
    <w:p w14:paraId="79E95127" w14:textId="77777777" w:rsidR="003076DE" w:rsidRPr="002F0946" w:rsidRDefault="00A6120B" w:rsidP="003076DE">
      <w:pPr>
        <w:spacing w:before="40" w:after="40"/>
        <w:jc w:val="both"/>
        <w:rPr>
          <w:b/>
          <w:iCs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Specifikace </w:t>
      </w:r>
      <w:r w:rsidR="003076DE" w:rsidRPr="002F0946">
        <w:rPr>
          <w:b/>
          <w:sz w:val="28"/>
          <w:szCs w:val="28"/>
          <w:u w:val="single"/>
        </w:rPr>
        <w:t>technických za</w:t>
      </w:r>
      <w:r>
        <w:rPr>
          <w:b/>
          <w:sz w:val="28"/>
          <w:szCs w:val="28"/>
          <w:u w:val="single"/>
        </w:rPr>
        <w:t>říz</w:t>
      </w:r>
      <w:r w:rsidR="003076DE" w:rsidRPr="002F0946">
        <w:rPr>
          <w:b/>
          <w:sz w:val="28"/>
          <w:szCs w:val="28"/>
          <w:u w:val="single"/>
        </w:rPr>
        <w:t>ení, kt</w:t>
      </w:r>
      <w:r>
        <w:rPr>
          <w:b/>
          <w:sz w:val="28"/>
          <w:szCs w:val="28"/>
          <w:u w:val="single"/>
        </w:rPr>
        <w:t>e</w:t>
      </w:r>
      <w:r w:rsidR="003076DE" w:rsidRPr="002F0946">
        <w:rPr>
          <w:b/>
          <w:sz w:val="28"/>
          <w:szCs w:val="28"/>
          <w:u w:val="single"/>
        </w:rPr>
        <w:t>r</w:t>
      </w:r>
      <w:r w:rsidR="0016195A">
        <w:rPr>
          <w:b/>
          <w:sz w:val="28"/>
          <w:szCs w:val="28"/>
          <w:u w:val="single"/>
        </w:rPr>
        <w:t>á budou</w:t>
      </w:r>
      <w:r w:rsidR="00B50CCF">
        <w:rPr>
          <w:b/>
          <w:sz w:val="28"/>
          <w:szCs w:val="28"/>
          <w:u w:val="single"/>
        </w:rPr>
        <w:t xml:space="preserve"> </w:t>
      </w:r>
      <w:r w:rsidR="0016195A">
        <w:rPr>
          <w:b/>
          <w:sz w:val="28"/>
          <w:szCs w:val="28"/>
          <w:u w:val="single"/>
        </w:rPr>
        <w:t>sloužit k plnění veřejné zakázky</w:t>
      </w:r>
    </w:p>
    <w:p w14:paraId="06DB4A52" w14:textId="77777777" w:rsidR="003076DE" w:rsidRPr="002F0946" w:rsidRDefault="003076DE" w:rsidP="003076DE">
      <w:pPr>
        <w:pStyle w:val="ListParagraph"/>
        <w:spacing w:before="40" w:after="40"/>
        <w:ind w:left="426"/>
        <w:jc w:val="center"/>
        <w:rPr>
          <w:i/>
          <w:iCs/>
          <w:sz w:val="28"/>
          <w:szCs w:val="28"/>
        </w:rPr>
      </w:pPr>
      <w:r w:rsidRPr="002F0946">
        <w:rPr>
          <w:i/>
          <w:sz w:val="28"/>
          <w:szCs w:val="28"/>
        </w:rPr>
        <w:t>Vyplní uch</w:t>
      </w:r>
      <w:r w:rsidR="00A6120B">
        <w:rPr>
          <w:i/>
          <w:sz w:val="28"/>
          <w:szCs w:val="28"/>
        </w:rPr>
        <w:t>a</w:t>
      </w:r>
      <w:r w:rsidRPr="002F0946">
        <w:rPr>
          <w:i/>
          <w:sz w:val="28"/>
          <w:szCs w:val="28"/>
        </w:rPr>
        <w:t>z</w:t>
      </w:r>
      <w:r w:rsidR="00A6120B">
        <w:rPr>
          <w:i/>
          <w:sz w:val="28"/>
          <w:szCs w:val="28"/>
        </w:rPr>
        <w:t>e</w:t>
      </w:r>
      <w:r w:rsidRPr="002F0946">
        <w:rPr>
          <w:i/>
          <w:sz w:val="28"/>
          <w:szCs w:val="28"/>
        </w:rPr>
        <w:t>č</w:t>
      </w:r>
    </w:p>
    <w:p w14:paraId="25BED6BA" w14:textId="77777777" w:rsidR="003076DE" w:rsidRDefault="003076DE" w:rsidP="003076DE"/>
    <w:tbl>
      <w:tblPr>
        <w:tblpPr w:leftFromText="141" w:rightFromText="141" w:vertAnchor="text" w:tblpY="1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5"/>
        <w:gridCol w:w="1854"/>
        <w:gridCol w:w="1988"/>
        <w:gridCol w:w="1265"/>
      </w:tblGrid>
      <w:tr w:rsidR="00553C08" w:rsidRPr="00605F5A" w14:paraId="6E6500CF" w14:textId="77777777" w:rsidTr="00942422">
        <w:trPr>
          <w:trHeight w:val="567"/>
        </w:trPr>
        <w:tc>
          <w:tcPr>
            <w:tcW w:w="90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40541F" w14:textId="77777777" w:rsidR="00553C08" w:rsidRPr="00942422" w:rsidRDefault="00553C08" w:rsidP="00942422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942422">
              <w:rPr>
                <w:b/>
                <w:bCs/>
                <w:color w:val="000000"/>
                <w:szCs w:val="22"/>
                <w:lang w:eastAsia="sk-SK"/>
              </w:rPr>
              <w:t xml:space="preserve">Technická </w:t>
            </w:r>
            <w:r w:rsidR="006C65EF" w:rsidRPr="00942422">
              <w:rPr>
                <w:b/>
                <w:bCs/>
                <w:color w:val="000000"/>
                <w:szCs w:val="22"/>
                <w:lang w:eastAsia="sk-SK"/>
              </w:rPr>
              <w:t>s</w:t>
            </w:r>
            <w:r w:rsidRPr="00942422">
              <w:rPr>
                <w:b/>
                <w:bCs/>
                <w:color w:val="000000"/>
                <w:szCs w:val="22"/>
                <w:lang w:eastAsia="sk-SK"/>
              </w:rPr>
              <w:t>pecifik</w:t>
            </w:r>
            <w:r w:rsidR="006C65EF" w:rsidRPr="00942422">
              <w:rPr>
                <w:b/>
                <w:bCs/>
                <w:color w:val="000000"/>
                <w:szCs w:val="22"/>
                <w:lang w:eastAsia="sk-SK"/>
              </w:rPr>
              <w:t>a</w:t>
            </w:r>
            <w:r w:rsidRPr="00942422">
              <w:rPr>
                <w:b/>
                <w:bCs/>
                <w:color w:val="000000"/>
                <w:szCs w:val="22"/>
                <w:lang w:eastAsia="sk-SK"/>
              </w:rPr>
              <w:t>c</w:t>
            </w:r>
            <w:r w:rsidR="006C65EF" w:rsidRPr="00942422">
              <w:rPr>
                <w:b/>
                <w:bCs/>
                <w:color w:val="000000"/>
                <w:szCs w:val="22"/>
                <w:lang w:eastAsia="sk-SK"/>
              </w:rPr>
              <w:t>e</w:t>
            </w:r>
            <w:r w:rsidRPr="00942422">
              <w:rPr>
                <w:b/>
                <w:bCs/>
                <w:color w:val="000000"/>
                <w:szCs w:val="22"/>
                <w:lang w:eastAsia="sk-SK"/>
              </w:rPr>
              <w:t xml:space="preserve"> pr</w:t>
            </w:r>
            <w:r w:rsidR="006C65EF" w:rsidRPr="00942422">
              <w:rPr>
                <w:b/>
                <w:bCs/>
                <w:color w:val="000000"/>
                <w:szCs w:val="22"/>
                <w:lang w:eastAsia="sk-SK"/>
              </w:rPr>
              <w:t>o</w:t>
            </w:r>
            <w:r w:rsidR="002D6263" w:rsidRPr="00942422">
              <w:rPr>
                <w:b/>
                <w:bCs/>
                <w:color w:val="000000"/>
                <w:szCs w:val="22"/>
                <w:lang w:eastAsia="sk-SK"/>
              </w:rPr>
              <w:t xml:space="preserve"> akce</w:t>
            </w:r>
            <w:r w:rsidRPr="00942422">
              <w:rPr>
                <w:b/>
                <w:bCs/>
                <w:color w:val="000000"/>
                <w:szCs w:val="22"/>
                <w:lang w:eastAsia="sk-SK"/>
              </w:rPr>
              <w:t xml:space="preserve"> typu</w:t>
            </w:r>
          </w:p>
          <w:p w14:paraId="2FE7E5BB" w14:textId="77777777" w:rsidR="00553C08" w:rsidRPr="00942422" w:rsidRDefault="00553C08" w:rsidP="00942422">
            <w:pPr>
              <w:jc w:val="center"/>
              <w:rPr>
                <w:b/>
                <w:bCs/>
                <w:color w:val="000000"/>
                <w:lang w:eastAsia="sk-SK"/>
              </w:rPr>
            </w:pPr>
          </w:p>
        </w:tc>
      </w:tr>
      <w:tr w:rsidR="00553C08" w:rsidRPr="00605F5A" w14:paraId="05C309F0" w14:textId="77777777" w:rsidTr="00942422">
        <w:trPr>
          <w:trHeight w:val="567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0926" w14:textId="77777777" w:rsidR="00942422" w:rsidRPr="00942422" w:rsidRDefault="00942422" w:rsidP="00942422">
            <w:pPr>
              <w:rPr>
                <w:b/>
                <w:color w:val="000000"/>
                <w:szCs w:val="22"/>
                <w:lang w:eastAsia="sk-SK"/>
              </w:rPr>
            </w:pPr>
          </w:p>
          <w:p w14:paraId="41B4CBB3" w14:textId="77777777" w:rsidR="00553C08" w:rsidRPr="00942422" w:rsidRDefault="00553C08" w:rsidP="00942422">
            <w:pPr>
              <w:rPr>
                <w:b/>
                <w:color w:val="000000"/>
                <w:lang w:eastAsia="sk-SK"/>
              </w:rPr>
            </w:pPr>
            <w:r w:rsidRPr="00942422">
              <w:rPr>
                <w:b/>
                <w:color w:val="000000"/>
                <w:szCs w:val="22"/>
                <w:lang w:eastAsia="sk-SK"/>
              </w:rPr>
              <w:t>Položka</w:t>
            </w:r>
          </w:p>
          <w:p w14:paraId="4FF76426" w14:textId="77777777" w:rsidR="00553C08" w:rsidRPr="00942422" w:rsidRDefault="00553C08" w:rsidP="00942422">
            <w:pPr>
              <w:jc w:val="center"/>
              <w:rPr>
                <w:b/>
                <w:color w:val="000000"/>
                <w:lang w:eastAsia="sk-SK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E2A4" w14:textId="77777777" w:rsidR="00553C08" w:rsidRPr="00942422" w:rsidRDefault="00942422" w:rsidP="00942422">
            <w:pPr>
              <w:jc w:val="center"/>
              <w:rPr>
                <w:b/>
                <w:color w:val="000000"/>
                <w:lang w:eastAsia="sk-SK"/>
              </w:rPr>
            </w:pPr>
            <w:r w:rsidRPr="00942422">
              <w:rPr>
                <w:b/>
                <w:color w:val="000000"/>
                <w:szCs w:val="22"/>
                <w:lang w:eastAsia="sk-SK"/>
              </w:rPr>
              <w:t>V</w:t>
            </w:r>
            <w:r w:rsidR="001F43C4" w:rsidRPr="00942422">
              <w:rPr>
                <w:b/>
                <w:color w:val="000000"/>
                <w:szCs w:val="22"/>
                <w:lang w:eastAsia="sk-SK"/>
              </w:rPr>
              <w:t>ýrobce</w:t>
            </w:r>
            <w:r w:rsidR="00553C08" w:rsidRPr="00942422">
              <w:rPr>
                <w:b/>
                <w:color w:val="000000"/>
                <w:szCs w:val="22"/>
                <w:lang w:eastAsia="sk-SK"/>
              </w:rPr>
              <w:t>/značka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8971" w14:textId="77777777" w:rsidR="00553C08" w:rsidRPr="00942422" w:rsidRDefault="00942422" w:rsidP="00942422">
            <w:pPr>
              <w:jc w:val="center"/>
              <w:rPr>
                <w:b/>
                <w:color w:val="000000"/>
                <w:lang w:eastAsia="sk-SK"/>
              </w:rPr>
            </w:pPr>
            <w:r w:rsidRPr="00942422">
              <w:rPr>
                <w:b/>
                <w:color w:val="000000"/>
                <w:szCs w:val="22"/>
                <w:lang w:eastAsia="sk-SK"/>
              </w:rPr>
              <w:t>T</w:t>
            </w:r>
            <w:r w:rsidR="001F43C4" w:rsidRPr="00942422">
              <w:rPr>
                <w:b/>
                <w:color w:val="000000"/>
                <w:szCs w:val="22"/>
                <w:lang w:eastAsia="sk-SK"/>
              </w:rPr>
              <w:t>ypové označení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D820D" w14:textId="77777777" w:rsidR="00553C08" w:rsidRPr="00942422" w:rsidRDefault="00942422" w:rsidP="00942422">
            <w:pPr>
              <w:jc w:val="center"/>
              <w:rPr>
                <w:b/>
                <w:color w:val="000000"/>
                <w:lang w:eastAsia="sk-SK"/>
              </w:rPr>
            </w:pPr>
            <w:r w:rsidRPr="00942422">
              <w:rPr>
                <w:b/>
                <w:color w:val="000000"/>
                <w:szCs w:val="22"/>
                <w:lang w:eastAsia="sk-SK"/>
              </w:rPr>
              <w:t>P</w:t>
            </w:r>
            <w:r w:rsidR="00553C08" w:rsidRPr="00942422">
              <w:rPr>
                <w:b/>
                <w:color w:val="000000"/>
                <w:szCs w:val="22"/>
                <w:lang w:eastAsia="sk-SK"/>
              </w:rPr>
              <w:t>očet kus</w:t>
            </w:r>
            <w:r w:rsidR="001F43C4" w:rsidRPr="00942422">
              <w:rPr>
                <w:b/>
                <w:color w:val="000000"/>
                <w:szCs w:val="22"/>
                <w:lang w:eastAsia="sk-SK"/>
              </w:rPr>
              <w:t>ů</w:t>
            </w:r>
          </w:p>
        </w:tc>
      </w:tr>
      <w:tr w:rsidR="00553C08" w:rsidRPr="00605F5A" w14:paraId="2B976AFB" w14:textId="77777777" w:rsidTr="00942422">
        <w:trPr>
          <w:trHeight w:val="567"/>
        </w:trPr>
        <w:tc>
          <w:tcPr>
            <w:tcW w:w="39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EE2B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Výstupn</w:t>
            </w:r>
            <w:r w:rsidR="00A6120B" w:rsidRPr="00942422">
              <w:rPr>
                <w:color w:val="000000"/>
                <w:szCs w:val="22"/>
                <w:lang w:eastAsia="sk-SK"/>
              </w:rPr>
              <w:t>í</w:t>
            </w:r>
            <w:r w:rsidRPr="00942422">
              <w:rPr>
                <w:color w:val="000000"/>
                <w:szCs w:val="22"/>
                <w:lang w:eastAsia="sk-SK"/>
              </w:rPr>
              <w:t xml:space="preserve"> aparát PA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A103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F58A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675F1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6A03E51C" w14:textId="77777777" w:rsidTr="00942422">
        <w:trPr>
          <w:trHeight w:val="567"/>
        </w:trPr>
        <w:tc>
          <w:tcPr>
            <w:tcW w:w="39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DD26" w14:textId="77777777" w:rsidR="00553C08" w:rsidRPr="00942422" w:rsidRDefault="00B50CCF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M</w:t>
            </w:r>
            <w:r w:rsidR="00A6120B" w:rsidRPr="00942422">
              <w:rPr>
                <w:color w:val="000000"/>
                <w:szCs w:val="22"/>
                <w:lang w:eastAsia="sk-SK"/>
              </w:rPr>
              <w:t>ěří</w:t>
            </w:r>
            <w:r w:rsidRPr="00942422">
              <w:rPr>
                <w:color w:val="000000"/>
                <w:szCs w:val="22"/>
                <w:lang w:eastAsia="sk-SK"/>
              </w:rPr>
              <w:t>c</w:t>
            </w:r>
            <w:r w:rsidR="00A6120B" w:rsidRPr="00942422">
              <w:rPr>
                <w:color w:val="000000"/>
                <w:szCs w:val="22"/>
                <w:lang w:eastAsia="sk-SK"/>
              </w:rPr>
              <w:t>í</w:t>
            </w:r>
            <w:r w:rsidR="00553C08" w:rsidRPr="00942422">
              <w:rPr>
                <w:color w:val="000000"/>
                <w:szCs w:val="22"/>
                <w:lang w:eastAsia="sk-SK"/>
              </w:rPr>
              <w:t xml:space="preserve"> systém/</w:t>
            </w:r>
            <w:r w:rsidRPr="00942422">
              <w:rPr>
                <w:color w:val="000000"/>
                <w:szCs w:val="22"/>
                <w:lang w:eastAsia="sk-SK"/>
              </w:rPr>
              <w:t>mikrof</w:t>
            </w:r>
            <w:r w:rsidR="00A6120B" w:rsidRPr="00942422">
              <w:rPr>
                <w:color w:val="000000"/>
                <w:szCs w:val="22"/>
                <w:lang w:eastAsia="sk-SK"/>
              </w:rPr>
              <w:t>o</w:t>
            </w:r>
            <w:r w:rsidRPr="00942422">
              <w:rPr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DCF7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</w:p>
        </w:tc>
        <w:tc>
          <w:tcPr>
            <w:tcW w:w="19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A169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CFD08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14:paraId="29A87558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4EC5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Monitorové reproduktory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AF1C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B352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504DE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0491B447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6964" w14:textId="77777777" w:rsidR="00553C08" w:rsidRPr="00942422" w:rsidRDefault="00B50CCF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Mixážn</w:t>
            </w:r>
            <w:r w:rsidR="00A6120B" w:rsidRPr="00942422">
              <w:rPr>
                <w:color w:val="000000"/>
                <w:szCs w:val="22"/>
                <w:lang w:eastAsia="sk-SK"/>
              </w:rPr>
              <w:t>í</w:t>
            </w:r>
            <w:r w:rsidR="00553C08" w:rsidRPr="00942422">
              <w:rPr>
                <w:color w:val="000000"/>
                <w:szCs w:val="22"/>
                <w:lang w:eastAsia="sk-SK"/>
              </w:rPr>
              <w:t xml:space="preserve"> pulty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F28D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E12A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CEF36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4AD24D9B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AA1C" w14:textId="77777777" w:rsidR="00553C08" w:rsidRPr="00942422" w:rsidRDefault="00A6120B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Bezdrá</w:t>
            </w:r>
            <w:r w:rsidR="00553C08" w:rsidRPr="00942422">
              <w:rPr>
                <w:color w:val="000000"/>
                <w:szCs w:val="22"/>
                <w:lang w:eastAsia="sk-SK"/>
              </w:rPr>
              <w:t>tové sady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D55A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CE16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B0D84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192AE39F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062F" w14:textId="77777777" w:rsidR="00553C08" w:rsidRPr="00942422" w:rsidRDefault="00A6120B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Zpě</w:t>
            </w:r>
            <w:r w:rsidR="00553C08" w:rsidRPr="00942422">
              <w:rPr>
                <w:color w:val="000000"/>
                <w:szCs w:val="22"/>
                <w:lang w:eastAsia="sk-SK"/>
              </w:rPr>
              <w:t>vové mikrof</w:t>
            </w:r>
            <w:r w:rsidRPr="00942422">
              <w:rPr>
                <w:color w:val="000000"/>
                <w:szCs w:val="22"/>
                <w:lang w:eastAsia="sk-SK"/>
              </w:rPr>
              <w:t>o</w:t>
            </w:r>
            <w:r w:rsidR="00553C08" w:rsidRPr="00942422">
              <w:rPr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E881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75E1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415F4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5ABADFA6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0429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Dynamické nástrojové mikrof</w:t>
            </w:r>
            <w:r w:rsidR="00A6120B" w:rsidRPr="00942422">
              <w:rPr>
                <w:color w:val="000000"/>
                <w:szCs w:val="22"/>
                <w:lang w:eastAsia="sk-SK"/>
              </w:rPr>
              <w:t>o</w:t>
            </w:r>
            <w:r w:rsidRPr="00942422">
              <w:rPr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519E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E121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79ACF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5FC578C1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C53C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Kondenzátorové nástrojové mikrof</w:t>
            </w:r>
            <w:r w:rsidR="00A6120B" w:rsidRPr="00942422">
              <w:rPr>
                <w:color w:val="000000"/>
                <w:szCs w:val="22"/>
                <w:lang w:eastAsia="sk-SK"/>
              </w:rPr>
              <w:t>o</w:t>
            </w:r>
            <w:r w:rsidRPr="00942422">
              <w:rPr>
                <w:color w:val="000000"/>
                <w:szCs w:val="22"/>
                <w:lang w:eastAsia="sk-SK"/>
              </w:rPr>
              <w:t>ny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7826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0C1E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0AB3A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4F73EB16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7628" w14:textId="77777777" w:rsidR="00553C08" w:rsidRPr="00942422" w:rsidRDefault="00B51F8B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Sady mikrofon</w:t>
            </w:r>
            <w:r w:rsidR="00A6120B" w:rsidRPr="00942422">
              <w:rPr>
                <w:color w:val="000000"/>
                <w:szCs w:val="22"/>
                <w:lang w:eastAsia="sk-SK"/>
              </w:rPr>
              <w:t>ů</w:t>
            </w:r>
            <w:r w:rsidR="00553C08" w:rsidRPr="00942422">
              <w:rPr>
                <w:color w:val="000000"/>
                <w:szCs w:val="22"/>
                <w:lang w:eastAsia="sk-SK"/>
              </w:rPr>
              <w:t xml:space="preserve"> na bic</w:t>
            </w:r>
            <w:r w:rsidR="00A6120B" w:rsidRPr="00942422">
              <w:rPr>
                <w:color w:val="000000"/>
                <w:szCs w:val="22"/>
                <w:lang w:eastAsia="sk-SK"/>
              </w:rPr>
              <w:t>í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A18B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1023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8E2DB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42C21260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8AAD" w14:textId="77777777" w:rsidR="00553C08" w:rsidRPr="00942422" w:rsidRDefault="00A6120B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Mikrofonové stati</w:t>
            </w:r>
            <w:r w:rsidR="00553C08" w:rsidRPr="00942422">
              <w:rPr>
                <w:color w:val="000000"/>
                <w:szCs w:val="22"/>
                <w:lang w:eastAsia="sk-SK"/>
              </w:rPr>
              <w:t>vy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E6F7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5C95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BAB94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14:paraId="7BF2F5D5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BCE6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D.I. boxy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9D19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7DE1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B0A9C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14:paraId="3230A4A9" w14:textId="77777777" w:rsidTr="00942422">
        <w:trPr>
          <w:trHeight w:val="567"/>
        </w:trPr>
        <w:tc>
          <w:tcPr>
            <w:tcW w:w="39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F38D" w14:textId="77777777" w:rsidR="00553C08" w:rsidRPr="00942422" w:rsidRDefault="00A6120B" w:rsidP="00942422">
            <w:pPr>
              <w:rPr>
                <w:color w:val="000000"/>
                <w:lang w:eastAsia="sk-SK"/>
              </w:rPr>
            </w:pPr>
            <w:r w:rsidRPr="00942422">
              <w:rPr>
                <w:color w:val="000000"/>
                <w:szCs w:val="22"/>
                <w:lang w:eastAsia="sk-SK"/>
              </w:rPr>
              <w:t>Signálová distribuce</w:t>
            </w:r>
            <w:r w:rsidR="00553C08" w:rsidRPr="00942422">
              <w:rPr>
                <w:color w:val="000000"/>
                <w:szCs w:val="22"/>
                <w:lang w:eastAsia="sk-SK"/>
              </w:rPr>
              <w:t xml:space="preserve"> na pódiu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35C7" w14:textId="77777777" w:rsidR="00553C08" w:rsidRPr="00942422" w:rsidRDefault="00553C08" w:rsidP="00942422">
            <w:pPr>
              <w:rPr>
                <w:color w:val="000000"/>
                <w:lang w:eastAsia="sk-SK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C6B2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F655E" w14:textId="77777777" w:rsidR="00553C08" w:rsidRPr="00605F5A" w:rsidRDefault="00553C08" w:rsidP="00942422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14:paraId="0F29B540" w14:textId="77777777" w:rsidR="003076DE" w:rsidRDefault="003076D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4E1B0129" w14:textId="77777777" w:rsidR="00767FB5" w:rsidRDefault="00767FB5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7D086279" w14:textId="77777777" w:rsidR="00C10FBE" w:rsidRDefault="00C10FB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45B6C154" w14:textId="77777777"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0F2399A5" w14:textId="77777777"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63CA1885" w14:textId="77777777"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5B1B8E64" w14:textId="77777777"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4B3277A1" w14:textId="77777777"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14:paraId="6A244B81" w14:textId="77777777"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sectPr w:rsidR="002D6263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06015" w14:textId="77777777" w:rsidR="003F021B" w:rsidRDefault="003F021B" w:rsidP="00E21828">
      <w:r>
        <w:separator/>
      </w:r>
    </w:p>
  </w:endnote>
  <w:endnote w:type="continuationSeparator" w:id="0">
    <w:p w14:paraId="237D6A8A" w14:textId="77777777" w:rsidR="003F021B" w:rsidRDefault="003F021B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182E9" w14:textId="77777777" w:rsidR="003F021B" w:rsidRDefault="003F021B" w:rsidP="00E21828">
      <w:r>
        <w:separator/>
      </w:r>
    </w:p>
  </w:footnote>
  <w:footnote w:type="continuationSeparator" w:id="0">
    <w:p w14:paraId="6704A242" w14:textId="77777777" w:rsidR="003F021B" w:rsidRDefault="003F021B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6876289">
    <w:abstractNumId w:val="1"/>
  </w:num>
  <w:num w:numId="2" w16cid:durableId="511845727">
    <w:abstractNumId w:val="0"/>
  </w:num>
  <w:num w:numId="3" w16cid:durableId="1139495283">
    <w:abstractNumId w:val="8"/>
  </w:num>
  <w:num w:numId="4" w16cid:durableId="1267884706">
    <w:abstractNumId w:val="9"/>
  </w:num>
  <w:num w:numId="5" w16cid:durableId="1093822610">
    <w:abstractNumId w:val="7"/>
  </w:num>
  <w:num w:numId="6" w16cid:durableId="1044141790">
    <w:abstractNumId w:val="5"/>
  </w:num>
  <w:num w:numId="7" w16cid:durableId="208080191">
    <w:abstractNumId w:val="2"/>
  </w:num>
  <w:num w:numId="8" w16cid:durableId="952126554">
    <w:abstractNumId w:val="4"/>
  </w:num>
  <w:num w:numId="9" w16cid:durableId="1679649561">
    <w:abstractNumId w:val="6"/>
  </w:num>
  <w:num w:numId="10" w16cid:durableId="109454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F43C4"/>
    <w:rsid w:val="00201B45"/>
    <w:rsid w:val="00212695"/>
    <w:rsid w:val="00230D49"/>
    <w:rsid w:val="00232A97"/>
    <w:rsid w:val="00262483"/>
    <w:rsid w:val="002715A5"/>
    <w:rsid w:val="002D5F75"/>
    <w:rsid w:val="002D6263"/>
    <w:rsid w:val="002E1CD4"/>
    <w:rsid w:val="003076DE"/>
    <w:rsid w:val="00330F76"/>
    <w:rsid w:val="00356C75"/>
    <w:rsid w:val="003D1174"/>
    <w:rsid w:val="003F021B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F2723"/>
    <w:rsid w:val="00815034"/>
    <w:rsid w:val="008A080A"/>
    <w:rsid w:val="008A6DE0"/>
    <w:rsid w:val="008B0CC3"/>
    <w:rsid w:val="008C4D1F"/>
    <w:rsid w:val="008C7E06"/>
    <w:rsid w:val="008D4793"/>
    <w:rsid w:val="00942422"/>
    <w:rsid w:val="00961B10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94BC7"/>
    <w:rsid w:val="00DA5561"/>
    <w:rsid w:val="00DB5923"/>
    <w:rsid w:val="00DB62CB"/>
    <w:rsid w:val="00DC4615"/>
    <w:rsid w:val="00DD3B2F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2A42"/>
    <w:rsid w:val="00F05A2C"/>
    <w:rsid w:val="00F434F8"/>
    <w:rsid w:val="00F55CD4"/>
    <w:rsid w:val="00F90CEF"/>
    <w:rsid w:val="00FA238B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88A7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BodyTextIndent">
    <w:name w:val="Body Text Indent"/>
    <w:basedOn w:val="Normal"/>
    <w:link w:val="BodyTextIndentChar"/>
    <w:rsid w:val="003076DE"/>
    <w:pPr>
      <w:ind w:left="180"/>
      <w:jc w:val="both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076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3076DE"/>
    <w:pPr>
      <w:ind w:left="708"/>
    </w:pPr>
  </w:style>
  <w:style w:type="paragraph" w:styleId="BodyText2">
    <w:name w:val="Body Text 2"/>
    <w:basedOn w:val="Normal"/>
    <w:link w:val="BodyText2Char"/>
    <w:uiPriority w:val="99"/>
    <w:unhideWhenUsed/>
    <w:rsid w:val="003076DE"/>
    <w:pPr>
      <w:spacing w:after="120" w:line="480" w:lineRule="auto"/>
    </w:pPr>
  </w:style>
  <w:style w:type="character" w:customStyle="1" w:styleId="Zkladntext2Char">
    <w:name w:val="Základný text 2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Footer">
    <w:name w:val="footer"/>
    <w:basedOn w:val="Normal"/>
    <w:link w:val="Footer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al"/>
    <w:rsid w:val="003076DE"/>
    <w:pPr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al"/>
    <w:next w:val="Normal"/>
    <w:rsid w:val="003076DE"/>
    <w:rPr>
      <w:rFonts w:ascii="Arial" w:hAnsi="Arial" w:cs="Arial"/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trong">
    <w:name w:val="Strong"/>
    <w:basedOn w:val="DefaultParagraphFont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DefaultParagraphFont"/>
    <w:rsid w:val="003076DE"/>
  </w:style>
  <w:style w:type="paragraph" w:customStyle="1" w:styleId="Zkladntext21">
    <w:name w:val="Základný text 21"/>
    <w:basedOn w:val="Normal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DefaultParagraphFont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619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9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E6BDE-C035-4435-9C9C-2FE2FC97F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470</Characters>
  <Application>Microsoft Office Word</Application>
  <DocSecurity>4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2023-10-03T16:35:00Z</dcterms:created>
  <dcterms:modified xsi:type="dcterms:W3CDTF">2023-10-03T16:35:00Z</dcterms:modified>
</cp:coreProperties>
</file>